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AA" w:rsidRDefault="00CE7DAA" w:rsidP="00F526E0">
      <w:pPr>
        <w:spacing w:line="560" w:lineRule="exact"/>
        <w:jc w:val="center"/>
        <w:textAlignment w:val="baseline"/>
        <w:rPr>
          <w:rFonts w:ascii="方正小标宋简体" w:eastAsia="方正小标宋简体" w:hAnsi="仿宋"/>
          <w:b/>
          <w:sz w:val="36"/>
          <w:lang w:eastAsia="zh-CN"/>
        </w:rPr>
      </w:pPr>
      <w:bookmarkStart w:id="0" w:name="OLE_LINK1"/>
      <w:bookmarkStart w:id="1" w:name="OLE_LINK2"/>
      <w:r>
        <w:rPr>
          <w:rFonts w:ascii="方正小标宋简体" w:eastAsia="方正小标宋简体" w:hAnsi="仿宋" w:hint="eastAsia"/>
          <w:b/>
          <w:sz w:val="36"/>
          <w:lang w:eastAsia="zh-CN"/>
        </w:rPr>
        <w:t xml:space="preserve"> </w:t>
      </w:r>
      <w:r w:rsidR="0003185D" w:rsidRPr="00D40FA0">
        <w:rPr>
          <w:rFonts w:ascii="方正小标宋简体" w:eastAsia="方正小标宋简体" w:hAnsi="仿宋" w:hint="eastAsia"/>
          <w:b/>
          <w:sz w:val="36"/>
          <w:lang w:eastAsia="zh-CN"/>
        </w:rPr>
        <w:t>关于做好</w:t>
      </w:r>
      <w:bookmarkEnd w:id="0"/>
      <w:bookmarkEnd w:id="1"/>
      <w:r w:rsidR="000D670D">
        <w:rPr>
          <w:rFonts w:ascii="方正小标宋简体" w:eastAsia="方正小标宋简体" w:hAnsi="仿宋" w:hint="eastAsia"/>
          <w:b/>
          <w:sz w:val="36"/>
          <w:lang w:eastAsia="zh-CN"/>
        </w:rPr>
        <w:t>我校学生事务管理系统个人信息维护的通知</w:t>
      </w:r>
    </w:p>
    <w:p w:rsidR="00F526E0" w:rsidRPr="00F526E0" w:rsidRDefault="00F526E0" w:rsidP="00F526E0">
      <w:pPr>
        <w:spacing w:line="560" w:lineRule="exact"/>
        <w:jc w:val="center"/>
        <w:textAlignment w:val="baseline"/>
        <w:rPr>
          <w:rFonts w:ascii="方正小标宋简体" w:eastAsia="方正小标宋简体" w:hAnsi="仿宋"/>
          <w:b/>
          <w:sz w:val="36"/>
          <w:lang w:eastAsia="zh-CN"/>
        </w:rPr>
      </w:pPr>
    </w:p>
    <w:p w:rsidR="00C43CAA" w:rsidRPr="00C43CAA" w:rsidRDefault="00C43CAA" w:rsidP="00C43CAA">
      <w:pPr>
        <w:spacing w:line="520" w:lineRule="exact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各学院</w:t>
      </w:r>
      <w:r>
        <w:rPr>
          <w:rFonts w:ascii="仿宋" w:eastAsia="仿宋" w:hAnsi="仿宋" w:hint="eastAsia"/>
          <w:sz w:val="30"/>
          <w:szCs w:val="30"/>
          <w:lang w:eastAsia="zh-CN"/>
        </w:rPr>
        <w:t>（部）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：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为准确掌握全校各学院、各年级学生信息，以便于更好地进行各项资助及评优工作的线上开展，现就做好我校学生信息采集及维护工作有关事宜通知如下：</w:t>
      </w:r>
    </w:p>
    <w:p w:rsidR="00C43CAA" w:rsidRPr="00C43CAA" w:rsidRDefault="00C43CAA" w:rsidP="00C43CAA">
      <w:pPr>
        <w:spacing w:line="520" w:lineRule="exact"/>
        <w:ind w:firstLineChars="200" w:firstLine="602"/>
        <w:textAlignment w:val="baseline"/>
        <w:rPr>
          <w:rFonts w:ascii="仿宋" w:eastAsia="仿宋" w:hAnsi="仿宋"/>
          <w:b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b/>
          <w:sz w:val="30"/>
          <w:szCs w:val="30"/>
          <w:lang w:eastAsia="zh-CN"/>
        </w:rPr>
        <w:t>一、信息采集及维护对象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在校本科生、研究生；</w:t>
      </w:r>
    </w:p>
    <w:p w:rsidR="00C43CAA" w:rsidRPr="00C43CAA" w:rsidRDefault="00C43CAA" w:rsidP="00C43CAA">
      <w:pPr>
        <w:spacing w:line="520" w:lineRule="exact"/>
        <w:ind w:firstLineChars="200" w:firstLine="602"/>
        <w:textAlignment w:val="baseline"/>
        <w:rPr>
          <w:rFonts w:ascii="仿宋" w:eastAsia="仿宋" w:hAnsi="仿宋"/>
          <w:b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b/>
          <w:sz w:val="30"/>
          <w:szCs w:val="30"/>
          <w:lang w:eastAsia="zh-CN"/>
        </w:rPr>
        <w:t>二、信息采集及维护内容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请各相关单位通知学生登录学生事务管理系统：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http://118.228.224.200:8081/或者从学生资助网站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http://xszz.cumtb.edu.cn/右上角点击“学生管理系统登录”。用户名为</w:t>
      </w:r>
      <w:r>
        <w:rPr>
          <w:rFonts w:ascii="仿宋" w:eastAsia="仿宋" w:hAnsi="仿宋" w:hint="eastAsia"/>
          <w:sz w:val="30"/>
          <w:szCs w:val="30"/>
          <w:lang w:eastAsia="zh-CN"/>
        </w:rPr>
        <w:t>和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密码</w:t>
      </w:r>
      <w:r>
        <w:rPr>
          <w:rFonts w:ascii="仿宋" w:eastAsia="仿宋" w:hAnsi="仿宋" w:hint="eastAsia"/>
          <w:sz w:val="30"/>
          <w:szCs w:val="30"/>
          <w:lang w:eastAsia="zh-CN"/>
        </w:rPr>
        <w:t>为学校统一认证登录用户名和密码。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登录系统后将【信息维护】栏下【个人信息】和【家庭成员】填写完整，详见附件：填写说明。</w:t>
      </w:r>
    </w:p>
    <w:p w:rsidR="00C43CAA" w:rsidRPr="00C43CAA" w:rsidRDefault="00C43CAA" w:rsidP="00C43CAA">
      <w:pPr>
        <w:spacing w:line="520" w:lineRule="exact"/>
        <w:ind w:firstLineChars="200" w:firstLine="602"/>
        <w:textAlignment w:val="baseline"/>
        <w:rPr>
          <w:rFonts w:ascii="仿宋" w:eastAsia="仿宋" w:hAnsi="仿宋"/>
          <w:b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b/>
          <w:sz w:val="30"/>
          <w:szCs w:val="30"/>
          <w:lang w:eastAsia="zh-CN"/>
        </w:rPr>
        <w:t>三、信息采集时间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/>
          <w:sz w:val="30"/>
          <w:szCs w:val="30"/>
          <w:lang w:eastAsia="zh-CN"/>
        </w:rPr>
        <w:t>2020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年</w:t>
      </w:r>
      <w:r>
        <w:rPr>
          <w:rFonts w:ascii="仿宋" w:eastAsia="仿宋" w:hAnsi="仿宋"/>
          <w:sz w:val="30"/>
          <w:szCs w:val="30"/>
          <w:lang w:eastAsia="zh-CN"/>
        </w:rPr>
        <w:t>9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月</w:t>
      </w:r>
      <w:r>
        <w:rPr>
          <w:rFonts w:ascii="仿宋" w:eastAsia="仿宋" w:hAnsi="仿宋"/>
          <w:sz w:val="30"/>
          <w:szCs w:val="30"/>
          <w:lang w:eastAsia="zh-CN"/>
        </w:rPr>
        <w:t>1</w:t>
      </w:r>
      <w:r w:rsidR="00950A49">
        <w:rPr>
          <w:rFonts w:ascii="仿宋" w:eastAsia="仿宋" w:hAnsi="仿宋"/>
          <w:sz w:val="30"/>
          <w:szCs w:val="30"/>
          <w:lang w:eastAsia="zh-CN"/>
        </w:rPr>
        <w:t>7</w:t>
      </w:r>
      <w:bookmarkStart w:id="2" w:name="_GoBack"/>
      <w:bookmarkEnd w:id="2"/>
      <w:r w:rsidRPr="00C43CAA">
        <w:rPr>
          <w:rFonts w:ascii="仿宋" w:eastAsia="仿宋" w:hAnsi="仿宋" w:hint="eastAsia"/>
          <w:sz w:val="30"/>
          <w:szCs w:val="30"/>
          <w:lang w:eastAsia="zh-CN"/>
        </w:rPr>
        <w:t>日</w:t>
      </w:r>
      <w:r>
        <w:rPr>
          <w:rFonts w:ascii="仿宋" w:eastAsia="仿宋" w:hAnsi="仿宋" w:hint="eastAsia"/>
          <w:sz w:val="30"/>
          <w:szCs w:val="30"/>
          <w:lang w:eastAsia="zh-CN"/>
        </w:rPr>
        <w:t>2</w:t>
      </w:r>
      <w:r>
        <w:rPr>
          <w:rFonts w:ascii="仿宋" w:eastAsia="仿宋" w:hAnsi="仿宋"/>
          <w:sz w:val="30"/>
          <w:szCs w:val="30"/>
          <w:lang w:eastAsia="zh-CN"/>
        </w:rPr>
        <w:t>4:00</w:t>
      </w:r>
      <w:r>
        <w:rPr>
          <w:rFonts w:ascii="仿宋" w:eastAsia="仿宋" w:hAnsi="仿宋" w:hint="eastAsia"/>
          <w:sz w:val="30"/>
          <w:szCs w:val="30"/>
          <w:lang w:eastAsia="zh-CN"/>
        </w:rPr>
        <w:t>前完成</w:t>
      </w:r>
    </w:p>
    <w:p w:rsidR="00C43CAA" w:rsidRPr="00C43CAA" w:rsidRDefault="00C43CAA" w:rsidP="00C43CAA">
      <w:pPr>
        <w:spacing w:line="520" w:lineRule="exact"/>
        <w:ind w:firstLineChars="200" w:firstLine="602"/>
        <w:textAlignment w:val="baseline"/>
        <w:rPr>
          <w:rFonts w:ascii="仿宋" w:eastAsia="仿宋" w:hAnsi="仿宋"/>
          <w:b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b/>
          <w:sz w:val="30"/>
          <w:szCs w:val="30"/>
          <w:lang w:eastAsia="zh-CN"/>
        </w:rPr>
        <w:t>四、工作要求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学生基本信息是学生在校申请资助及各项奖学金的基础，请各学院及时组织全体学生进行网上信息填写，并确保信息的准确性。提醒学生登录后及时修改密码。</w:t>
      </w:r>
    </w:p>
    <w:p w:rsidR="00C43CAA" w:rsidRP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如有疑问，请联系学生工作处。</w:t>
      </w:r>
    </w:p>
    <w:p w:rsidR="00C43CAA" w:rsidRDefault="00C43CAA" w:rsidP="00C43CAA">
      <w:pPr>
        <w:spacing w:line="520" w:lineRule="exact"/>
        <w:textAlignment w:val="baseline"/>
        <w:rPr>
          <w:rFonts w:eastAsia="仿宋" w:cs="Calibri"/>
          <w:sz w:val="30"/>
          <w:szCs w:val="30"/>
          <w:lang w:eastAsia="zh-CN"/>
        </w:rPr>
      </w:pPr>
    </w:p>
    <w:p w:rsidR="00C43CAA" w:rsidRPr="00C43CAA" w:rsidRDefault="00C43CAA" w:rsidP="00C43CAA">
      <w:pPr>
        <w:spacing w:line="520" w:lineRule="exact"/>
        <w:jc w:val="right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学生工作处</w:t>
      </w:r>
      <w:r>
        <w:rPr>
          <w:rFonts w:eastAsia="仿宋" w:cs="Calibri"/>
          <w:sz w:val="30"/>
          <w:szCs w:val="30"/>
          <w:lang w:eastAsia="zh-CN"/>
        </w:rPr>
        <w:t xml:space="preserve">  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研究生工作处</w:t>
      </w:r>
    </w:p>
    <w:p w:rsidR="00C43CAA" w:rsidRPr="00C43CAA" w:rsidRDefault="00C43CAA" w:rsidP="00C43CAA">
      <w:pPr>
        <w:wordWrap w:val="0"/>
        <w:spacing w:line="520" w:lineRule="exact"/>
        <w:jc w:val="right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20</w:t>
      </w:r>
      <w:r>
        <w:rPr>
          <w:rFonts w:ascii="仿宋" w:eastAsia="仿宋" w:hAnsi="仿宋"/>
          <w:sz w:val="30"/>
          <w:szCs w:val="30"/>
          <w:lang w:eastAsia="zh-CN"/>
        </w:rPr>
        <w:t>20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年</w:t>
      </w:r>
      <w:r>
        <w:rPr>
          <w:rFonts w:ascii="仿宋" w:eastAsia="仿宋" w:hAnsi="仿宋"/>
          <w:sz w:val="30"/>
          <w:szCs w:val="30"/>
          <w:lang w:eastAsia="zh-CN"/>
        </w:rPr>
        <w:t>9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月1</w:t>
      </w:r>
      <w:r w:rsidR="00FD15AD">
        <w:rPr>
          <w:rFonts w:ascii="仿宋" w:eastAsia="仿宋" w:hAnsi="仿宋"/>
          <w:sz w:val="30"/>
          <w:szCs w:val="30"/>
          <w:lang w:eastAsia="zh-CN"/>
        </w:rPr>
        <w:t>4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日</w:t>
      </w:r>
      <w:r>
        <w:rPr>
          <w:rFonts w:eastAsia="仿宋" w:cs="Calibri"/>
          <w:sz w:val="30"/>
          <w:szCs w:val="30"/>
          <w:lang w:eastAsia="zh-CN"/>
        </w:rPr>
        <w:t xml:space="preserve">     </w:t>
      </w:r>
    </w:p>
    <w:p w:rsidR="00C43CAA" w:rsidRPr="00C43CAA" w:rsidRDefault="00C43CAA" w:rsidP="00C43CAA">
      <w:pPr>
        <w:spacing w:line="520" w:lineRule="exact"/>
        <w:jc w:val="center"/>
        <w:textAlignment w:val="baseline"/>
        <w:rPr>
          <w:rFonts w:ascii="Heiti SC Medium" w:eastAsia="Heiti SC Medium" w:hAnsi="Heiti SC Medium"/>
          <w:sz w:val="36"/>
          <w:szCs w:val="36"/>
          <w:lang w:eastAsia="zh-CN"/>
        </w:rPr>
      </w:pPr>
      <w:r w:rsidRPr="00C43CAA">
        <w:rPr>
          <w:rFonts w:ascii="Heiti SC Medium" w:eastAsia="Heiti SC Medium" w:hAnsi="Heiti SC Medium" w:hint="eastAsia"/>
          <w:sz w:val="36"/>
          <w:szCs w:val="36"/>
          <w:lang w:eastAsia="zh-CN"/>
        </w:rPr>
        <w:lastRenderedPageBreak/>
        <w:t>填写说明</w:t>
      </w:r>
    </w:p>
    <w:p w:rsidR="00C43CAA" w:rsidRDefault="00C43CAA" w:rsidP="00C43CAA">
      <w:pPr>
        <w:spacing w:line="520" w:lineRule="exact"/>
        <w:textAlignment w:val="baseline"/>
        <w:rPr>
          <w:rFonts w:eastAsia="仿宋" w:cs="Calibri"/>
          <w:sz w:val="30"/>
          <w:szCs w:val="30"/>
          <w:lang w:eastAsia="zh-CN"/>
        </w:rPr>
      </w:pP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登录系统后，各位同学准确补全各类信息。如不填写完整，系统会自动提示必填项。其中必填项有：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1.【学籍信息】中的均为必填项；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学籍信息中生源地具体到地级市即可；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2.【自然信息】中的性别、民族、政治面貌、出生日期、户口所在地、户口性质；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自然信息中户口所在地具体到地级市即可；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3.【联系/其他信息】中的公寓、寝室号、家庭住址/村、手机号码</w:t>
      </w:r>
      <w:r w:rsidR="00273537">
        <w:rPr>
          <w:rFonts w:ascii="仿宋" w:eastAsia="仿宋" w:hAnsi="仿宋" w:hint="eastAsia"/>
          <w:sz w:val="30"/>
          <w:szCs w:val="30"/>
          <w:lang w:eastAsia="zh-CN"/>
        </w:rPr>
        <w:t>、邮政编码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；</w:t>
      </w:r>
    </w:p>
    <w:p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联系/其他信息中家庭住址/村</w:t>
      </w:r>
      <w:bookmarkStart w:id="3" w:name="OLE_LINK3"/>
      <w:bookmarkEnd w:id="3"/>
      <w:r w:rsidRPr="00C43CAA">
        <w:rPr>
          <w:rFonts w:ascii="仿宋" w:eastAsia="仿宋" w:hAnsi="仿宋" w:hint="eastAsia"/>
          <w:sz w:val="30"/>
          <w:szCs w:val="30"/>
          <w:lang w:eastAsia="zh-CN"/>
        </w:rPr>
        <w:t>需具体到村或者街道；</w:t>
      </w:r>
    </w:p>
    <w:p w:rsidR="00C43CAA" w:rsidRP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4.【家庭成员】中的姓名、与本人关系、手机号码。</w:t>
      </w:r>
    </w:p>
    <w:p w:rsidR="000B3E7E" w:rsidRPr="00C43CAA" w:rsidRDefault="00C43CAA" w:rsidP="00C43CAA">
      <w:pPr>
        <w:shd w:val="clear" w:color="auto" w:fill="FFFFFF"/>
        <w:ind w:firstLine="594"/>
        <w:rPr>
          <w:rFonts w:ascii="宋体" w:hAnsi="宋体" w:cs="宋体"/>
          <w:color w:val="353535"/>
          <w:sz w:val="18"/>
          <w:szCs w:val="18"/>
          <w:lang w:eastAsia="zh-CN" w:bidi="ar-SA"/>
        </w:rPr>
      </w:pPr>
      <w:r w:rsidRPr="00C43CAA">
        <w:rPr>
          <w:rFonts w:ascii="仿宋" w:eastAsia="仿宋" w:hAnsi="仿宋" w:cs="宋体" w:hint="eastAsia"/>
          <w:color w:val="353535"/>
          <w:sz w:val="30"/>
          <w:szCs w:val="30"/>
          <w:lang w:eastAsia="zh-CN" w:bidi="ar-SA"/>
        </w:rPr>
        <w:t>家庭成员信息中需至少填写完整一名家庭成员的信息。</w:t>
      </w:r>
    </w:p>
    <w:sectPr w:rsidR="000B3E7E" w:rsidRPr="00C43CAA" w:rsidSect="00C43CAA">
      <w:pgSz w:w="11900" w:h="16840"/>
      <w:pgMar w:top="1928" w:right="1531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Yu Gothic"/>
    <w:panose1 w:val="020B0604020202020204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85D"/>
    <w:rsid w:val="0003185D"/>
    <w:rsid w:val="00035756"/>
    <w:rsid w:val="0004284D"/>
    <w:rsid w:val="00065A9C"/>
    <w:rsid w:val="000B3E7E"/>
    <w:rsid w:val="000B5840"/>
    <w:rsid w:val="000D670D"/>
    <w:rsid w:val="001075F1"/>
    <w:rsid w:val="001742B8"/>
    <w:rsid w:val="002059BD"/>
    <w:rsid w:val="00273537"/>
    <w:rsid w:val="003505DD"/>
    <w:rsid w:val="00363AE0"/>
    <w:rsid w:val="004528BD"/>
    <w:rsid w:val="005C44D8"/>
    <w:rsid w:val="006002AA"/>
    <w:rsid w:val="00602F3C"/>
    <w:rsid w:val="006B4416"/>
    <w:rsid w:val="00703EEC"/>
    <w:rsid w:val="007D783D"/>
    <w:rsid w:val="007F5185"/>
    <w:rsid w:val="008135AA"/>
    <w:rsid w:val="00827463"/>
    <w:rsid w:val="00847564"/>
    <w:rsid w:val="008A4181"/>
    <w:rsid w:val="00950A49"/>
    <w:rsid w:val="009E6A8D"/>
    <w:rsid w:val="00A6097B"/>
    <w:rsid w:val="00A77574"/>
    <w:rsid w:val="00AA6F30"/>
    <w:rsid w:val="00AB6FE6"/>
    <w:rsid w:val="00B260BD"/>
    <w:rsid w:val="00B52C3D"/>
    <w:rsid w:val="00C43CAA"/>
    <w:rsid w:val="00CA76D7"/>
    <w:rsid w:val="00CE7DAA"/>
    <w:rsid w:val="00E551F1"/>
    <w:rsid w:val="00F02B23"/>
    <w:rsid w:val="00F526E0"/>
    <w:rsid w:val="00F85021"/>
    <w:rsid w:val="00FD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3121"/>
  <w15:docId w15:val="{C4BABCF8-3C2F-E94E-A31C-536C7B3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85D"/>
    <w:rPr>
      <w:rFonts w:ascii="Calibri" w:eastAsia="宋体" w:hAnsi="Calibri" w:cs="Times New Roman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CAA"/>
    <w:pPr>
      <w:spacing w:before="100" w:beforeAutospacing="1" w:after="100" w:afterAutospacing="1"/>
    </w:pPr>
    <w:rPr>
      <w:rFonts w:ascii="宋体" w:hAnsi="宋体" w:cs="宋体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lyp</cp:lastModifiedBy>
  <cp:revision>35</cp:revision>
  <cp:lastPrinted>2019-07-01T08:42:00Z</cp:lastPrinted>
  <dcterms:created xsi:type="dcterms:W3CDTF">2018-07-01T03:45:00Z</dcterms:created>
  <dcterms:modified xsi:type="dcterms:W3CDTF">2020-09-15T10:29:00Z</dcterms:modified>
</cp:coreProperties>
</file>